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FCAD0" w14:textId="01B0073A" w:rsidR="0032636E" w:rsidRDefault="00B6462A" w:rsidP="001A1709">
      <w:pPr>
        <w:rPr>
          <w:rFonts w:ascii="Arial" w:hAnsi="Arial" w:cs="Arial"/>
          <w:lang w:val="en-US"/>
        </w:rPr>
      </w:pPr>
      <w:r w:rsidRPr="00D12A90">
        <w:rPr>
          <w:rFonts w:ascii="Arial" w:hAnsi="Arial" w:cs="Arial"/>
          <w:b/>
          <w:lang w:val="en-US"/>
        </w:rPr>
        <w:t>Sup</w:t>
      </w:r>
      <w:r w:rsidR="00C96925" w:rsidRPr="00D12A90">
        <w:rPr>
          <w:rFonts w:ascii="Arial" w:hAnsi="Arial" w:cs="Arial"/>
          <w:b/>
          <w:lang w:val="en-US"/>
        </w:rPr>
        <w:t>plemen</w:t>
      </w:r>
      <w:r w:rsidR="00163B1D">
        <w:rPr>
          <w:rFonts w:ascii="Arial" w:hAnsi="Arial" w:cs="Arial"/>
          <w:b/>
          <w:lang w:val="en-US"/>
        </w:rPr>
        <w:t>tal</w:t>
      </w:r>
      <w:r w:rsidR="00C96925" w:rsidRPr="00D12A90">
        <w:rPr>
          <w:rFonts w:ascii="Arial" w:hAnsi="Arial" w:cs="Arial"/>
          <w:b/>
          <w:lang w:val="en-US"/>
        </w:rPr>
        <w:t xml:space="preserve"> </w:t>
      </w:r>
      <w:r w:rsidRPr="00D12A90">
        <w:rPr>
          <w:rFonts w:ascii="Arial" w:hAnsi="Arial" w:cs="Arial"/>
          <w:b/>
          <w:lang w:val="en-US"/>
        </w:rPr>
        <w:t xml:space="preserve">Table </w:t>
      </w:r>
      <w:r w:rsidR="00163B1D">
        <w:rPr>
          <w:rFonts w:ascii="Arial" w:hAnsi="Arial" w:cs="Arial"/>
          <w:b/>
          <w:lang w:val="en-US"/>
        </w:rPr>
        <w:t>S</w:t>
      </w:r>
      <w:r w:rsidRPr="00D12A90">
        <w:rPr>
          <w:rFonts w:ascii="Arial" w:hAnsi="Arial" w:cs="Arial"/>
          <w:b/>
          <w:lang w:val="en-US"/>
        </w:rPr>
        <w:t>1</w:t>
      </w:r>
      <w:r w:rsidR="00BA3C85" w:rsidRPr="00D12A90">
        <w:rPr>
          <w:rFonts w:ascii="Arial" w:hAnsi="Arial" w:cs="Arial"/>
          <w:b/>
          <w:lang w:val="en-US"/>
        </w:rPr>
        <w:t>.</w:t>
      </w:r>
      <w:r w:rsidR="00BA3C85" w:rsidRPr="00D12A90">
        <w:rPr>
          <w:rFonts w:ascii="Arial" w:hAnsi="Arial" w:cs="Arial"/>
          <w:lang w:val="en-US"/>
        </w:rPr>
        <w:t xml:space="preserve"> </w:t>
      </w:r>
      <w:r w:rsidR="002F6295" w:rsidRPr="00D12A90">
        <w:rPr>
          <w:rFonts w:ascii="Arial" w:hAnsi="Arial" w:cs="Arial"/>
          <w:lang w:val="en-US"/>
        </w:rPr>
        <w:t>A compendium of 426 ERGs included in the study</w:t>
      </w:r>
    </w:p>
    <w:p w14:paraId="62931224" w14:textId="77777777" w:rsidR="00B6462A" w:rsidRPr="00D12A90" w:rsidRDefault="00B6462A" w:rsidP="001A1709">
      <w:pPr>
        <w:rPr>
          <w:sz w:val="22"/>
          <w:lang w:val="en-US"/>
        </w:rPr>
      </w:pPr>
    </w:p>
    <w:p w14:paraId="3F2BD6A1" w14:textId="77777777" w:rsidR="00B6462A" w:rsidRPr="00D12A90" w:rsidRDefault="00B6462A" w:rsidP="001A1709">
      <w:pPr>
        <w:rPr>
          <w:sz w:val="22"/>
          <w:lang w:val="en-US"/>
        </w:rPr>
      </w:pPr>
    </w:p>
    <w:p w14:paraId="0FD5B961" w14:textId="5E74D809" w:rsidR="00B6462A" w:rsidRDefault="00B6462A" w:rsidP="001A1709">
      <w:pPr>
        <w:rPr>
          <w:sz w:val="22"/>
          <w:lang w:val="en-U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77"/>
        <w:gridCol w:w="1420"/>
        <w:gridCol w:w="7607"/>
        <w:gridCol w:w="952"/>
      </w:tblGrid>
      <w:tr w:rsidR="00B941F5" w:rsidRPr="00B941F5" w14:paraId="553965E7" w14:textId="77777777" w:rsidTr="00686BCD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FA86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Group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B42C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Gene Symbol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D35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Gene name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DA6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additional function</w:t>
            </w:r>
          </w:p>
        </w:tc>
      </w:tr>
      <w:tr w:rsidR="00686BCD" w:rsidRPr="00B941F5" w14:paraId="691B0CEB" w14:textId="77777777" w:rsidTr="00686BCD">
        <w:trPr>
          <w:trHeight w:val="225"/>
        </w:trPr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textDirection w:val="btLr"/>
            <w:vAlign w:val="center"/>
            <w:hideMark/>
          </w:tcPr>
          <w:p w14:paraId="16072982" w14:textId="77777777" w:rsidR="00B941F5" w:rsidRPr="00B941F5" w:rsidRDefault="00B941F5" w:rsidP="00B941F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DNA methylation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BD02ADB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 DM_w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C08EA1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D09B9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B08EDF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CB856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3C9F88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DNMT1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64FC4F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DNA (cytosine-5-)-methyltransferase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D43BF2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EB16456" w14:textId="77777777" w:rsidTr="00686BCD">
        <w:trPr>
          <w:trHeight w:val="68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9E22E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DAEC42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DNMT3A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4A7CEC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DNA (cytosine-5-)-methyltransferase 3 alpha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4B4947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9B5436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632A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56D17F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DNMT3B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53C57D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DNA (cytosine-5-)-methyltransferase 3 beta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7036E8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2C81B2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E7D6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E17384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DNMT3L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BD6BFC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DNA (cytosine-5-)-methyltransferase 3-like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8871F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1C799D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63C6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D06F1F0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DM_e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E7C4D7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01B4D7C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F8662C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5495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5BC3C1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AICDA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15B21B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activation-induced cytidine deaminase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02A3D8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732A53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88D2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910852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TET1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9D1AFD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tet methylcytosine dioxygenase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54AB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5D333F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F89E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8E2699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TET2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0FA27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tet methylcytosine dioxygenase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7BD578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06D39B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CD8A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A91582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TET3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4F00B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tet methylcytosine dioxygenase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7FB580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0A2A67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4C29C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9EB7A4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IDH1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9BEEA0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isocitrate dehydrogenase 1 (NADP+), soluble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C241E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C4CB8C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D88B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405A720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IDH2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8D5FC6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isocitrate dehydrogenase 2 (NADP+), mitochondrial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441685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575C24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9AF2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9A0D3CA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DM_r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9E9D2C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A4934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4B359A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AA44D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20481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MBD1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D7AA5F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methyl-CpG binding domain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53D1DF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B4C2E4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456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308BA5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MBD2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0E0699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methyl-CpG binding domain protein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C3F166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61175D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791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5C676A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MBD3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9C3F0E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methyl-CpG binding domain protein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CFD221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014F6A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E391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34828A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MBD4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24C77C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methyl-CpG binding domain protein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9C7A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1F2AA7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46BF8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82D8E1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MBD5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6B17E4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methyl-CpG binding domain protein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245FC7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E78DD2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822CC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DFDE70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MECP2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094CB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methyl CpG binding protein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56F81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D1B424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C8131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F91BDA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UHRF1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525E7D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ubiquitin-like with PHD and ring finger domains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A3C0F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011AB4E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CAEA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8900D6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UHRF2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495EC5B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ubiquitin-like with PHD and ring finger domains 2, E3 ubiquitin protein ligase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3D3D83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4B674424" w14:textId="77777777" w:rsidTr="00686BCD">
        <w:trPr>
          <w:trHeight w:val="225"/>
        </w:trPr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789B1CF1" w14:textId="77777777" w:rsidR="00B941F5" w:rsidRPr="00B941F5" w:rsidRDefault="00B941F5" w:rsidP="00B941F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Histone modifiers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71B242A2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HA_w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EB33A9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1CDC52F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78887E5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ADE95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1DD039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CLOCK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6DFD46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clock circadian regulator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E3783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61A9642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2F89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AE87D5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CREBBP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41E73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CREB binding protein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F39A6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</w:tr>
      <w:tr w:rsidR="00686BCD" w:rsidRPr="00B941F5" w14:paraId="5BE4850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7397B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F900AC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ELP3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3F9DF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elongator acetyltransferase complex subunit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FBBF3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1D29780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D0B07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90EAB4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ELP4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CDD2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elongator acetyltransferase complex subunit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03283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14DC4FC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ED8B8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0F0A6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EP300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0F8A2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E1A binding protein p300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134E2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</w:tr>
      <w:tr w:rsidR="00686BCD" w:rsidRPr="00B941F5" w14:paraId="4CE4387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EDE21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080AF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GTF3C4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E9961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general transcription factor IIIC, polypeptide 4, 90kDa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D3C49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4748274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6D7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A7008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HAT1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1CD36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acetyltransferase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BB5F6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5649C02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854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E74F79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KANSL1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4B43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KAT8 regulatory NSL complex subunit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A57685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</w:tr>
      <w:tr w:rsidR="00686BCD" w:rsidRPr="00B941F5" w14:paraId="0993BF5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5E1C2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6B82B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KAT2A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E81E82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K(lysine) acetyltransferase 2A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B382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</w:tr>
      <w:tr w:rsidR="00686BCD" w:rsidRPr="00B941F5" w14:paraId="19E11B5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F81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B3693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KAT2B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D829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K(lysine) acetyltransferase 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CDB68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244A2A0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E1889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42732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KAT5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489F1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K(lysine) acetyltransferase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0B51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</w:tr>
      <w:tr w:rsidR="00686BCD" w:rsidRPr="00B941F5" w14:paraId="6A21636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3C0F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271A9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KAT6A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32D8B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K(lysine) acetyltransferase 6A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B176A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7F1EFD1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EF02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801FE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KAT6B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8548D9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K(lysine) acetyltransferase 6B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C824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46E5685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E1871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0989A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KAT7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F299E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K(lysine) acetyltransferase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06B1F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7D8B3FA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E143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F79EE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KAT8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9812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K(lysine) acetyltransferase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C19317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7AE0632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16B8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AEDD2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MSL3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66348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male-specific lethal 3 homolog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AF9C3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0A4C2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48A9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96E2C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NCOA1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85CAE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nuclear receptor coactivator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1C5A9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8D3090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1932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AEEA3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NCOA3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5C093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nuclear receptor coactivator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D93BA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A76C51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E3F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4AE1D60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HM_w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06A9CEE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B745F3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835442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74991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22D49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AEBP2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84168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AE binding protein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5DC40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HA_r, HM_r</w:t>
            </w:r>
          </w:p>
        </w:tc>
      </w:tr>
      <w:tr w:rsidR="00686BCD" w:rsidRPr="00B941F5" w14:paraId="51EDF7F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4C50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87086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ASH1L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5A9B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ash1 (absent, small, or homeotic)-like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01DCA7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9BB785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4FE2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B6110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ASH2L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B831E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ash2 (absent, small, or homeotic)-like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C5E53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EF0EE2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03AF0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5EF6E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CARM1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323D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coactivator-associated arginine methyltransferase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740BA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2F5DFAD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ECFCC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DAA112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DOT1L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061854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DOT1-like histone H3K79 methyltransferase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42A26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7A93FAE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6C589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8EFD2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EHMT1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E91D3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euchromatic histone-lysine N-methyltransferase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62062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657AD52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0E96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A2AB8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EHMT2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9B73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euchromatic histone-lysine N-methyltransferase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19969C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6E4F7AF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FE9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CECC4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EZH1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7F475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enhancer of zeste 1 polycomb repressive complex 2 subunit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E17B9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</w:tr>
      <w:tr w:rsidR="00686BCD" w:rsidRPr="00B941F5" w14:paraId="733C925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2E370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A017F1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EZH2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74E8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enhancer of zeste 2 polycomb repressive complex 2 subunit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DF60C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35B2931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C849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C386D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KMT2A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1923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2A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664D5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CE6C7D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C2D7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E01DB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DFD21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8A839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F6A1CC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8C6AD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1EC036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KMT2C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4CBC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2C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DADD5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4A331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DF1E1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93293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KMT2D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EA1AF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2D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D4A1A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EC4E8A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971F2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493B3B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KMT2E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61B6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2E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9A19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436093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1F40E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0AA0D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KMT5A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C9ECD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5A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08EE00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03271D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0B9F1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E37D6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KMT5B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24F249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5B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13BDA4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8BA39C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46735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C2A9F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KMT5C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5FF43C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methyltransferase 5C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CD7AAA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96C3FE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469BB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CFDBC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MLLT10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2FFC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myeloid/lymphoid or mixed-lineage leukemia (trithorax homolog, Drosophila); translocated to, 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FD2B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BAF1A1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DC02C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B63EE0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MLLT6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3B04D6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myeloid/lymphoid or mixed-lineage leukemia (trithorax homolog, Drosophila); translocated to,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972D3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7D1051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8875D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1C92C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NSD1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3739C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nuclear receptor binding SET domain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AF5EB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1114FD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C49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6325E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NSD2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8B2B1C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Nuclear Receptor Binding SET Domain Protein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A5B71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6DF622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30E76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2A8E1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NSD3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E9A2A1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Nuclear Receptor Binding SET Domain Protein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4D7D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A9D817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C5861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B5762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8345B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1, with ZNF domain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1162BD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88AD5D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7CBD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7854A9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F8BA49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376E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88EB20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399D7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A5B100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28304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74BF8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C32AC0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4F95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2DC1F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783DA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E2570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6FB9D7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F1A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B61CF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481648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2F9749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D1031B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D42CA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C0ECE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4C967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35DA9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7B774B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4F34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A8C29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3CC2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D1131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DB437B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5D7C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F34408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PRDM16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29BE38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16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17417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EDCB51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CB713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8C3ABE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A714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2, with ZNF domain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5DB085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F3DEBD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1B52D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7462A7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D81D0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DF654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3FD03B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CE7F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AC31F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06C4B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4B6CD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3A415C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57C1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F5958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7657D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14163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300551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4C4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61545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EE33D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47F1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5608DF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DF9F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FBA76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516A5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96867B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54F056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33CB9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216784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PRDM9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10675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 domain containing 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759A65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9379DE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E803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CD9318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PRMT1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34E757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arginine methyltransferase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FE2E0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FD7BBF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B27B7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B37738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PRMT2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56C53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arginine methyltransferase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0D8FFB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D46D81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51F4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D2E02E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PRMT3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932842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arginine methyltransferase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205A2E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390AD8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DC232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3E39C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PRMT5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3A9B1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arginine methyltransferase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65CDCD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CF5374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EA95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A93C53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PRMT6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0117C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arginine methyltransferase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F94C6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6B4D9A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7790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4CB35F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PRMT7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E253E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arginine methyltransferase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FBA3C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C8A6E5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EF4D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FD3009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PRMT8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CCB8F8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arginine methyltransferase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4F12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AD3932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922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5D44D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27A5D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1A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711A42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D2A6E7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C247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3209D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SETD1B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AFDA7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1B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45DCA6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08703F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DD9D8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F1485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A720F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C7655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138426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B0A46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A0C73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062AE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7A85E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32781F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939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07434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AD881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4A86F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F8EC3B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B11C2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92961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9566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8FA3E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4679591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6CFD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906A3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46695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442EC8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D0F498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5C14B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94456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37DA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containing (lysine methyltransferase)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C78A3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D295F4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83EA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5B5D44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SETDB1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9E6BE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domain, bifurcated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9F81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00BC4B2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37DD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5406EB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SETDB2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E380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domain, bifurcated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CA4B6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0F8A30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BAD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53205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SETMAR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0B5FC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domain and mariner transposase fusion gene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65158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2B351E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93377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C35D4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SMYD1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DDEAE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and MYND domain containing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8A24D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A4B96B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59B49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716B4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SMYD2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A2E6B9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and MYND domain containing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1E1B0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1611AD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E177F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4C4333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SMYD3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5EEBC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and MYND domain containing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C8EE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9B839C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4FE48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4FEE5E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SMYD4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1C5FD0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SET and MYND domain containing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88948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E9886F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E06B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2A4C93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SMYD5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C80CE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SMYD family member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A5116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44250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7D70B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59F9E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SUV39H1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D573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suppressor of variegation 3-9 homolog 1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B3580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BC7373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CA73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B82C5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SUV39H2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890DD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suppressor of variegation 3-9 homolog 2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E5F3D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7CEF5DD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9D61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4B985AF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HA_e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C4A883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12590A5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DE4A1C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EFC29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A0911C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FB702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10A943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8D121E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1E1D3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529D7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170C98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F1442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0ADC01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0F68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17843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3886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C8335A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03CAFF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F720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B61C1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A602B8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6734C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A1BF5B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8254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FBAAC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D369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93E7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01D58C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AD66E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051C9C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CB73FC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D1740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25A9B8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E3AA9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13B2E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C3268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AA5A6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67506C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0C49E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7CED6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AD50C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9FFD40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3B3EC0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0CC2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7F54DF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BD978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6A43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DB7755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73167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30F2F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HDAC10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AE51E7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CE419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904C62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1DF7A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B39CF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HDAC11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F995F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deacetylase 11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F2F74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A8501F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32362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C53952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SIRT1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D8D30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sirtuin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9B3D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840E9C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A8440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147AE3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SIRT2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F2773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sirtuin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D4B56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43523F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54F5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F69349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SIRT3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146B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sirtuin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474142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3A79A1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B246E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56C2E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SIRT4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8071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sirtuin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486D50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7418B7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CFBD8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FA59A1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SIRT5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16105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sirtuin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C7ECB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2A16EF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8F4B5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4A018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SIRT6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2A59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sirtuin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C62C6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839DF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2AB88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FF5A86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SIRT7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7E4A38F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sirtuin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078709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A8B1775" w14:textId="77777777" w:rsidTr="00686BCD">
        <w:trPr>
          <w:trHeight w:val="225"/>
        </w:trPr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7F507335" w14:textId="77777777" w:rsidR="00B941F5" w:rsidRPr="00B941F5" w:rsidRDefault="00B941F5" w:rsidP="00B941F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Histone modifiers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4C60B978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HM_e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5B800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EF9A71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199473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0FCD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A3B4F9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HR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67EBE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hair growth associated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DD0E2C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EAF8A2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E99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57E92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JMJD1C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19977A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jumonji domain containing 1C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78F474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F87F2B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53B59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6A16F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JMJD6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006CB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jumonji domain containing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57273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94AA66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76E3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CBE0A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JMJD8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D75B0F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jumonji domain containing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1204B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C395D6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DFC9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7475FD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834649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1A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D04CD0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CB863D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C121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30A54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KDM1B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40FE6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1B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06C104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A572ED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DBA50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D569BA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KDM2A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9EA3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2A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6ED580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F01C90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AD5C6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BDC06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8A9D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0C3B4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05D0B7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93F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67082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KDM3A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B150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3A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27C949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9C43D8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8CDCC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FF436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KDM3B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CA3A7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3B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A318B9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660794B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A181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EFA602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KDM4A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487EE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4A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3A4F7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67BA48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E146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65751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KDM4B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49FF0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4B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C952D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0AB54F2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6284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E79D0C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KDM4C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4BC15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4C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F45901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789B27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AB00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349E28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KDM4D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8448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4D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D01A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884A35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90C2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48802F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KDM4E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E795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4E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7076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1182EC5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79E1D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5D9F4A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KDM5A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8ACA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5A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888C1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514B9EE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B0CAD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63B8F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KDM5B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BC6B9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5B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77999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3819DE9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1CD3F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5FCC42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KDM5C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FF18E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5C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6B9AA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28D6E9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7D882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1DDCBB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KDM5D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DDDD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5D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8C971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E24236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D8DF9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066EF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KDM6A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DAB7C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6A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FCA477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468870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6E0BD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C91B9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KDM6B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34134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6B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DD5213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3A83C0D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048D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C8512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KDM7A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DD28B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7A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26FEA7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F75085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899C2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381F7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KDM8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1B10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lysine (K)-specific demethylase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E5073B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F800A7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CD633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D6439F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UTY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11157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ubiquitously transcribed tetratricopeptide repeat containing, Y-linked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F717AC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90D25D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1F7AA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18B26F88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106D73E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203061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2C484A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70F37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38A73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ATAD2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74EA4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ATPase family, AAA domain containing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4BE6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C6F5ED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21693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CE0A1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ATAD2B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66248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ATPase family, AAA domain containing 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C93C81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D748D7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715B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A2991C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BAZ1A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CA803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adjacent to zinc finger domain, 1A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A6BB8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69A357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65131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F9AE83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BAZ1B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4CB9E6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adjacent to zinc finger domain, 1B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28800F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CDEB23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01C40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FC9804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BAZ2A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4A1D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adjacent to zinc finger domain, 2A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58847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1026EFC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67611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046DE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BAZ2B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F9C3E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adjacent to zinc finger domain, 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DD9EE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7F2957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C9343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E48E5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BPTF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835D5E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PHD finger transcription factor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5BFC8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5FF192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5CBD5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D8748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AFBCC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containing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DB094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0E4387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4770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08536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73EE2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containing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185463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550216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5666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ACC41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EBCC1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containing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201ACD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2D862C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1D29F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E04E5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291B8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containing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1189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55C8C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51A4E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12F6E5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A8A9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containing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8896E3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04E93C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059A1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F47B8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33E5D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containing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04AC3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561DAF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888A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44425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B2A9D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containing 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2ACF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B494C5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1AB1D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264DA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BRDT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7E5F8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bromodomain, testis-specific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4249A8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AED928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0285E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D73EF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BRPF1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19759F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and PHD finger containing,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63BA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363EF04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1A237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D0A7A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BRPF3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FBCE7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and PHD finger containing,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FC4DB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6BE1D0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58CF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4ED00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BRWD1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D8E87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and WD repeat domain containing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FE31C3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11F94E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BA3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7D936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BRWD3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8C55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bromodomain and WD repeat domain containing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BF620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D758C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F77B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7C1A57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CECR2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AF5A03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cat eye syndrome chromosome region, candidate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C1063F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433D72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60C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C4EA4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DPF3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35CA33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D4, zinc and double PHD fingers, family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EE9E1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4FF7E2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11A1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E24C3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EP400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933A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E1A binding protein p400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E39A86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18F3F5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981B4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5B3C9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PBRM1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D30903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polybromo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B18CD7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2C88D9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7F03F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C8F10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PHIP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5D2830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pleckstrin homology domain interacting protein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F8E72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75082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EC020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31717F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SP100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FF52D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SP100 nuclear antigen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1AFD5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30DD41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5D5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7AC82F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SP110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2A3653" w14:textId="77777777" w:rsidR="00B941F5" w:rsidRPr="00B941F5" w:rsidRDefault="00B941F5" w:rsidP="00B941F5">
            <w:pPr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B941F5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SP110 nuclear body protein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E72BE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1EB3B1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8DB97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C0FE40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SP140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8AC321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SP140 nuclear body protein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10B849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D64209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4713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C5465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SP140L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291E3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SP140 nuclear body protein-like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47952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FBA209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421C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45EE63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TAF1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B35AD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TAF1 RNA polymerase II, TATA box binding protein (TBP)-associated factor, 250kDa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6B1028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5A0B36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172A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18989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TAF1L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9A268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TAF1 RNA polymerase II, TATA box binding protein (TBP)-associated factor, 210kDa-like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82090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083875B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100F5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28BBD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TAF3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5BC0FE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TAF3 RNA polymerase II, TATA box binding protein (TBP)-associated factor, 140kDa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BA4D6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5F6630B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0976C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1F779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TRIM24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3B52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tripartite motif containing 24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CCEB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A12DAA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67402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A15256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TRIM28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848EFC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tripartite motif containing 28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122AB4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842051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5A1F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7D9A0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TRIM33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98B774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tripartite motif containing 33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6CD55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289FB0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9EE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8D2E94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TRIM66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E4C1B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tripartite motif containing 66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B9FF7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65BF766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6F247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CD7A20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ZMYND11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770DA5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zinc finger, MYND-type containing 11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F74FA9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970DCD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D788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4758E3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ZMYND8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DE80D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zinc finger, MYND-type containing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00B6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831651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D5EBB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EBFC43C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DD810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450F54B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965B48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000C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EE01F0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AIRE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13DD2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autoimmune regulator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17500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6799B2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CB30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21C40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56919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F6CF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792A86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42C76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E924F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93B1F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C44699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1130D8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546C1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1C45A7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CE8C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3020F5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61B54B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B42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C4335C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72655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A76D5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15062B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CBD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F5C2CD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E30E30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481C4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1524C7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E7FB4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A04CE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1B31FE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FDB763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3A517D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4CEF3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82C7D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CDYL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3A0E7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protein, Y-like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492F3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862B23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14CA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4378F6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CDYL2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85DE6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protein, Y-like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4B1E9C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0C4C04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5CAF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7C26CD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GATAD2A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D768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GATA zinc finger domain containing 2A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ABF87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D238A0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123C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1AF094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GATAD2B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048EE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GATA zinc finger domain containing 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EA71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E3A7F1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72A18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AABAD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GLYR1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CE8FF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glyoxylate reductase 1 homolog (Arabidopsis)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A74CF1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421F3C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29D9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17DE5B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HDGFL2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5E3AC0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HDGF Like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A4B41A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E3E17A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9263A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C06AEC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ING1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6BD45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inhibitor of growth family, member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BE1BD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04DEE5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1F90F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08CE8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ING2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1E92F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inhibitor of growth family, member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D7A12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4E3659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BD810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90AF7C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ING3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D157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inhibitor of growth family, member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1C75E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2B0D63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BD7A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03B5E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ING4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67593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inhibitor of growth family, member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D70A3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82DEDA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8140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C5A5D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ING5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78EE2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inhibitor of growth family, member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54D9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CE66EE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03C6D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EEDF8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L3MBTL1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02CA5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l(3)mbt-like 1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1A16B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3F6B72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3886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67C8D0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MORF4L1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3AFE4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mortality factor 4 like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9393D6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D0945C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DCEEF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8C8627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MPHOSPH8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A76DFF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M-phase phosphoprotein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7B44C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683250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C7B15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EA8D8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MSH6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45303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mutS homolog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858821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58EEFA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2FC59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BB57F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MTF2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29939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metal response element binding transcription factor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70FD5E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180DA7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8C3AC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9B8843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6B61A1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13967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2B3AC2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4971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A5610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PHF19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87222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19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13614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BD0656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E0F4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0D7DF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PHF20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6A574E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20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834A9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19FA6F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0151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DC6BF9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PHF20L1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CB0FDB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20-like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D01301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704990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466A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73259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PHF21A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7583D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21A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4FD0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98EF9B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7016E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2CA3C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PHF21B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947BD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21B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5F997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6F3EE8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0FB88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F25F57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PHF23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46D6C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23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AB915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020A90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1394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3AA70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6279C8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ABC13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0E6EB9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1856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5669C2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PSIP1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C824C9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PC4 and SFRS1 interacting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DC02F6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95FC2E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E7E4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C289B2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PYGO1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CD467E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pygopus family PHD finger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A3E39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EA6F8F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C4A25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7947A3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PYGO2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22241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pygopus family PHD finger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6CF6D7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62D489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A934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45AA09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RAG2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3D09D9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recombination activating gene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539D1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46FF58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47916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A27C4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SCML2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878C4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sex comb on midleg-like 2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1D9F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AB57AE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A61C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2F507A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SFMBT1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34345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Scm-like with four mbt domains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6C7D14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3131E3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3984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CA1E69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SGF29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A18CB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SAGA Complex Associated Factor 29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4416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451CEA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7B70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D8AAD9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SND1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332CE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staphylococcal nuclease and tudor domain containing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4ECE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F6B10F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229E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BE23B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06DD29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033D47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3666E7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6492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E1B90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ZCWPW1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83590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zinc finger, CW type with PWWP domain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FADFB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66377E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A7A68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9ACCC8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ZCWPW2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52F536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zinc finger, CW type with PWWP domain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A0442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51F537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FC2D7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569FA50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H_r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5DB4AA1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76EE758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3FFD75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D3036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377A0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HCFC1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528F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host cell factor C1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44E898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4941C0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F5EF4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DE8CD8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PHF10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720CAD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012996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D7C8B1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02F11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E79E9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PHF11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BC49F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11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6E88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41ED9E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F0BBD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62C95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PHF12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D335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8BA0A0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HM_r, H_e</w:t>
            </w:r>
          </w:p>
        </w:tc>
      </w:tr>
      <w:tr w:rsidR="00686BCD" w:rsidRPr="00B941F5" w14:paraId="50FA7EA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99367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CBA07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PHF13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CD7CD4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13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DEABA5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218417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8D21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D00698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PHF14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DD9AE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14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8CDD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D67EAA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4776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B4957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BD6A5C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4A3DD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93BD44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2A9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950EF4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0F8667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47EA2E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B28D08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4A953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4BED8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PHF5A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E4EA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5A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2F2E4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8BE310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D431F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8CCA2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34580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9226D0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HM_r, H_e</w:t>
            </w:r>
          </w:p>
        </w:tc>
      </w:tr>
      <w:tr w:rsidR="00686BCD" w:rsidRPr="00B941F5" w14:paraId="701365D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6C11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3EDA59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PHF8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F619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346B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D1B8D0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3710C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28C295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RAI1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1BCB0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retinoic acid induced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4870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89A3296" w14:textId="77777777" w:rsidTr="00686BCD">
        <w:trPr>
          <w:trHeight w:val="225"/>
        </w:trPr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FCF"/>
            <w:noWrap/>
            <w:textDirection w:val="btLr"/>
            <w:vAlign w:val="center"/>
            <w:hideMark/>
          </w:tcPr>
          <w:p w14:paraId="54FF6193" w14:textId="77777777" w:rsidR="00B941F5" w:rsidRPr="00B941F5" w:rsidRDefault="00B941F5" w:rsidP="00B941F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Helicases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FCF"/>
            <w:noWrap/>
            <w:vAlign w:val="bottom"/>
            <w:hideMark/>
          </w:tcPr>
          <w:p w14:paraId="644F183F" w14:textId="77777777" w:rsidR="00B941F5" w:rsidRPr="00B941F5" w:rsidRDefault="00B941F5" w:rsidP="00B941F5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Helicases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FCF"/>
            <w:noWrap/>
            <w:vAlign w:val="bottom"/>
            <w:hideMark/>
          </w:tcPr>
          <w:p w14:paraId="49620C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FCF"/>
            <w:noWrap/>
            <w:vAlign w:val="bottom"/>
            <w:hideMark/>
          </w:tcPr>
          <w:p w14:paraId="5187FA4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A6428D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3A3C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0FF93E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ATRX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67D9501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alpha thalassemia/mental retardation syndrome X-linked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6E2806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0E15306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F6F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6E6B3C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2B8BF7C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33ACFA9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FC41AC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EF44F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3F36D97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CHD1L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364129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1-like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CECB4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F489C8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435B9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501E9FC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41E3836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503513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</w:tr>
      <w:tr w:rsidR="00686BCD" w:rsidRPr="00B941F5" w14:paraId="5455B91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AA595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533089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1DD97D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D161C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HA_r</w:t>
            </w:r>
          </w:p>
        </w:tc>
      </w:tr>
      <w:tr w:rsidR="00686BCD" w:rsidRPr="00B941F5" w14:paraId="49C6A10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AB58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381B86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228B2C6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5032D9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C96CD1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1B9B3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21FB1B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64F11C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0ECEEE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AFB5BC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7DBA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FC1805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D653C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FD9A0D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2F9CEC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FD94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562E223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42E44BB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4B395E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60F07E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7F92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5D1E2E2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69DE906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A5766C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D6E877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AF35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41AF261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CHD9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754A0B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chromodomain helicase DNA binding protein 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4A7337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025101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ED5C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4F6B804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HELLS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6A2496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helicase, lymphoid-specific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8A154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57D8DE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E617B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E29BD6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INO80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4252DC9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INO80 complex subunit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FE4BEE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080BE47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977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322AB6F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SMARCA1</w:t>
            </w:r>
          </w:p>
        </w:tc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2BB98AB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a, member 1</w:t>
            </w:r>
          </w:p>
        </w:tc>
      </w:tr>
      <w:tr w:rsidR="00686BCD" w:rsidRPr="00B941F5" w14:paraId="082AD0E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48ED2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47BF641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SMARCA2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46F753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a, member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2EF7A1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B941F5" w:rsidRPr="00B941F5" w14:paraId="7658545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9C983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2B874FB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SMARCA4</w:t>
            </w:r>
          </w:p>
        </w:tc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109F71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a, member 4</w:t>
            </w:r>
          </w:p>
        </w:tc>
      </w:tr>
      <w:tr w:rsidR="00B941F5" w:rsidRPr="00B941F5" w14:paraId="371243C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A86F8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9CBCFB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SMARCA5</w:t>
            </w:r>
          </w:p>
        </w:tc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3AED278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a, member 5</w:t>
            </w:r>
          </w:p>
        </w:tc>
      </w:tr>
      <w:tr w:rsidR="00B941F5" w:rsidRPr="00B941F5" w14:paraId="63DA236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BF0C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63E11A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SMARCB1</w:t>
            </w:r>
          </w:p>
        </w:tc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637559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b, member 1</w:t>
            </w:r>
          </w:p>
        </w:tc>
      </w:tr>
      <w:tr w:rsidR="00686BCD" w:rsidRPr="00B941F5" w14:paraId="2AD13EC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8CA85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2923ED5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625548F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c, member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CDC4F0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0A9677C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61190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008F94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SMARCC2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34F0DC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c, member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3AD14D7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7BFDCE3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7DA5B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44B65E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SMARCD1</w:t>
            </w:r>
          </w:p>
        </w:tc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0B92060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d, member 1</w:t>
            </w:r>
          </w:p>
        </w:tc>
      </w:tr>
      <w:tr w:rsidR="00B941F5" w:rsidRPr="00B941F5" w14:paraId="22AFC31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E3E5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3309BE4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SMARCD2</w:t>
            </w:r>
          </w:p>
        </w:tc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7D6B37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d, member 2</w:t>
            </w:r>
          </w:p>
        </w:tc>
      </w:tr>
      <w:tr w:rsidR="00B941F5" w:rsidRPr="00B941F5" w14:paraId="209B93C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DCCBB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07FC3F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SMARCD3</w:t>
            </w:r>
          </w:p>
        </w:tc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708E5D3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d, member 3</w:t>
            </w:r>
          </w:p>
        </w:tc>
      </w:tr>
      <w:tr w:rsidR="00686BCD" w:rsidRPr="00B941F5" w14:paraId="4B1D435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FF53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FCF"/>
            <w:noWrap/>
            <w:vAlign w:val="bottom"/>
            <w:hideMark/>
          </w:tcPr>
          <w:p w14:paraId="46EEBE8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SMARCE1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FCF"/>
            <w:noWrap/>
            <w:vAlign w:val="bottom"/>
            <w:hideMark/>
          </w:tcPr>
          <w:p w14:paraId="50103DC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SWI/SNF related, matrix associated, actin dependent regulator of chromatin, subfamily e, member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9FFCF"/>
            <w:noWrap/>
            <w:vAlign w:val="bottom"/>
            <w:hideMark/>
          </w:tcPr>
          <w:p w14:paraId="1A1FA5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2E6D104B" w14:textId="77777777" w:rsidTr="00686BCD">
        <w:trPr>
          <w:trHeight w:val="225"/>
        </w:trPr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CE6F1"/>
            <w:noWrap/>
            <w:textDirection w:val="btLr"/>
            <w:vAlign w:val="center"/>
            <w:hideMark/>
          </w:tcPr>
          <w:p w14:paraId="3CAE5081" w14:textId="77777777" w:rsidR="00B941F5" w:rsidRPr="00B941F5" w:rsidRDefault="00B941F5" w:rsidP="00B941F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Others Chromatin modifiers</w:t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653392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1C49AA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A95E1D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16E61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E86AA5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AKAP1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F41DA9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 kinase (PRKA) anchor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C6ADC6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9CAD83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06A6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131B76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LBR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B55243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lamin B receptor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C5AFDE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C490D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D66FC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E8B1A6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SMNDC1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980DDF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survival motor neuron domain containing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FCF88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5CC278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F4558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A82E1D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STK31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A1E798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serine/threonine kinase 31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E28FF0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985C8E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52F2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BBF8F9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EF551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44C2DC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B77E83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9C91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72482F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TDRD10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EC066F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63ADE8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9BA0EA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14538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0D5622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TDRD12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523FCB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0A1C97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64DA79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005D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47CCA4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2697A2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37F50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316C50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242B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2B3CAD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678DF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6151D6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812F3F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915CA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29B8A7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41AF7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9A3482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0DBE62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269D6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672561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TDRD9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B5E3F2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domain containing 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9A959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28E3D7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19782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F225D8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TDRKH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46B188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tudor and KH domain containing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B99B3A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C8A34C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D843B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4AA7C4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TP53BP1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B6E7D7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tumor protein p53 binding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8D1327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1F7D5FE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17BAE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26A902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Finger proteins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D2A013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794688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5720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284E84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CXXC1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FCF2B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CXXC finger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9B6743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54E2AA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7AA5A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3321B3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DIDO1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44BBAA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death inducer-obliterator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8440A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26D601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C77A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9C38E4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DPF1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E36B5E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D4, zinc and double PHD fingers family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3EE277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9249F4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0D2ED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9CB0D6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DPF2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DCE08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D4, zinc and double PHD fingers family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430A48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8CCD23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FFC85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BB50E5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FBXL19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BF2FE1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F-box and leucine-rich repeat protein 19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4096DF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37E94B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A9128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5394FC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G2E3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2B6C47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G2/M-phase specific E3 ubiquitin protein ligase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89ABE2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81078F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1D396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E30125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INTS12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53C58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integrator complex subunit 12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72EC3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31D850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FDBB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3057B7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JADE1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45D54D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jade family PHD finger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B8BF4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337A6E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86307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CFE625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JADE2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61013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jade family PHD finger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1BB8DB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E89AC0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0BB3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1037A0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JADE3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D6CFEB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jade family PHD finger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9737C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625ECB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8A96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5A6FA9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TCF19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1E7E1C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transcription factor 19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7CD32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2C42E09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F7999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30CC705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PWWP domain containing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DFF0A8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82C3C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AEBF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6FAFF0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HDGF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6165A1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hepatoma-derived growth factor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28B77E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E1F34A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ECAB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0D3CBA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HDGFL1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839E66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hepatoma derived growth factor-like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0497BC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D22E0D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3A1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DCAFD2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MUM1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F5F0FE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melanoma associated antigen (mutated)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CF1A3B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C8945A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17D8B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3E1CB1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PWWP2B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837CB7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PWWP domain containing 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F85D6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DCE1F9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42B26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7EC1CD0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Histones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6BE2D88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7898ED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4EA3B4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E056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440E57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H2AFZ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8B05C9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H2A histone family, member Z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0DD4D4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9E3B21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F15C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E87BE2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H3F3A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895C86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H3 histone, family 3A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3553F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CE48AD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347B4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B69C82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HIST1H1B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43061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cluster 1, H1b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1F2A82B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52BC76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FC3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DDC57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HIST1H1C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9EC74F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cluster 1, H1c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F4F02D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92BC25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E36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69C4220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HIST1H3B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245AF64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cluster 1, H3b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0A807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70AE48B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CBB9D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8A4F0A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Arginine deiminases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AB018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33A963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282E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591BF7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PADI1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36AFE1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peptidyl arginine deiminase, type 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A190B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DF2DC6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A0FFD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82ADE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PADI2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0551F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peptidyl arginine deiminase, type II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AC02C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C820D2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EB41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E507BB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PADI3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0A660A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peptidyl arginine deiminase, type III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D71D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EDA73B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4083E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A11788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PADI4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B4AC3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peptidyl arginine deiminase, type IV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E3C6AD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39B0AB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954E1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3E21E8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PADI6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4B8F36F" w14:textId="77777777" w:rsidR="00B941F5" w:rsidRPr="00163B1D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fr-FR"/>
              </w:rPr>
            </w:pPr>
            <w:r w:rsidRPr="00163B1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fr-FR"/>
              </w:rPr>
              <w:t>peptidyl arginine deiminase, type VI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65FC87C" w14:textId="77777777" w:rsidR="00B941F5" w:rsidRPr="00163B1D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fr-FR"/>
              </w:rPr>
            </w:pPr>
            <w:r w:rsidRPr="00163B1D">
              <w:rPr>
                <w:rFonts w:ascii="Calibri" w:eastAsia="Times New Roman" w:hAnsi="Calibri" w:cs="Times New Roman"/>
                <w:color w:val="000000"/>
                <w:sz w:val="18"/>
                <w:lang w:val="fr-FR"/>
              </w:rPr>
              <w:t> </w:t>
            </w:r>
          </w:p>
        </w:tc>
      </w:tr>
      <w:tr w:rsidR="00B941F5" w:rsidRPr="00B941F5" w14:paraId="1C3F093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F82917" w14:textId="77777777" w:rsidR="00B941F5" w:rsidRPr="00163B1D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fr-FR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244D19D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 modifiers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3CE4453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658E48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52825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D5E1B6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BAP1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E4DAD7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BRCA1 associated protein-1 (ubiquitin carboxy-terminal hydrolase)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50545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092F96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42D3F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DC9D5C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UBE2A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31A746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ubiquitin-conjugating enzyme E2A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8F16A9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7A22C3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690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C802B7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UBE2B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C0F7DA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ubiquitin-conjugating enzyme E2B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95471E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E08290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86310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E13186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UBE2E1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D9D13B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ubiquitin-conjugating enzyme E2E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E0A59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2FAB25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1A1C4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6BB8E8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UBE2I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456EC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ubiquitin-conjugating enzyme E2I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5B59AA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87280B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996E6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72C5BE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UBR7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BCF61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 protein ligase E3 component n-recognin 7 (putative)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DC9F9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7A448D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C00C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1A0CAB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USP22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08D550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 specific peptidase 22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902B34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6EE76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8B33B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B4C355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USP27X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5A660F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 specific peptidase 27, X-linked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AE26C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E99D4E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AF749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1E18A48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USP51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326D1A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ubiquitin specific peptidase 51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E94D41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24B4D01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91AC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6CD5FA7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Ring Finger proteins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67F7B3A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A33FDF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9FA67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2C2389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HLTF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000C68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helicase-like transcription factor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8CCF7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48FA41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A231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444E29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MARCH5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1B5758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membrane-associated ring finger (C3HC4)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96A782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83F4DF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97DEB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E48588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PCGF1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8789CB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polycomb group ring finger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620ED6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B2DC81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A00C7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A0B59D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PCGF2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0819B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polycomb group ring finger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72F431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CF9584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60C73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9C71B5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PCGF5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6709F5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polycomb group ring finger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99D921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EA2BF5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BBE4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72B54A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PCGF6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45C3B6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polycomb group ring finger 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15FADF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810D18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9447A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78E791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PHRF1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FC909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PHD and ring finger domains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E6C33E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8CA766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31E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1F05BA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RING1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CF80FC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ring finger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381E21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A6DF4A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2DFBA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11D120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RNF2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348C1B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ring finger protein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93CBEB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3EBF79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50B4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E37739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RNF17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059C0D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ring finger protein 17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E46F9D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DA21A2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85215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45D9C4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RNF20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641A2D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ring finger protein 20, E3 ubiquitin protein ligase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F11EC4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534835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D283D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D18ACF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RNF217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6B1569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ring finger protein 217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C5432F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F39F09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9FE81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03969BE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RNF40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43E7006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ring finger protein 40, E3 ubiquitin protein ligase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008087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63459D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064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31B2BF5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SHPRH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3163A14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SNF2 histone linker PHD RING helicase, E3 ubiquitin protein ligase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62E38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4F3944B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8619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7C7452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ATP-dependent ChRC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15A0A7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DB3DA2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0E914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0E908D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ACTL6A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7061AF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actin-like 6A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04477C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BF300D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58B6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081918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ACTL6B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5B9FC0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actin-like 6B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B078E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4AEFD6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5373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FD4086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ARID1A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45345F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 rich interactive domain 1A (SWI-like)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9AEDF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936535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3BA3E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30B555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ARID1B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4D6D47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 rich interactive domain 1B (SWI1-like)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0A085B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8BF87F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28CBC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C1DBB8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ARID2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BAEF8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 rich interactive domain 2 (ARID, RFX-like)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27334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1CABEB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D07A8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6F97EC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ARID4A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C81B48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 rich interactive domain 4A (RBP1-like)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6F7217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E07821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0299E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0D78B6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ARID4B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80B25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 rich interactive domain 4B (RBP1-like)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EADD66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FCA0D3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158C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2C2EC9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BMI1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AFA4C1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BMI1 proto-oncogene, polycomb ring finger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F461CC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C2C6D6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6A405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832199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50CE8E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B50F75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53D646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6E3B9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2F0357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CBX8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440FA5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chromobox homolog 8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BD1A89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F7BB5F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426C9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24C78F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CHAF1A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AC906E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chromatin assembly factor 1, subunit A (p150)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D1A92B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14E30F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01DBF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A6074E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CHAF1B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17100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chromatin assembly factor 1, subunit B (p60)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7277F5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C8AEE1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B911D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9EEB2C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CHRAC1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54D9F2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chromatin accessibility complex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DDF59F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77E1DA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DC92E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0FCFB7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DAXX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446EF1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death-domain associated protein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05066A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EA4AAE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458B5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2FEFDA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DPY30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B564F2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dpy-30 homolog (C. elegans)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9286B2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7AF2BA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3CA4D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78DFA1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EED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CC13B8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embryonic ectoderm development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C15497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E4510D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2A509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06300D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GTF2H1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124B46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general transcription factor IIH, polypeptide 1, 62kDa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8292A3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B2FC59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A3DCE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B5F3B4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HNF1A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F70E73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HNF1 homeobox 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962B7B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11116F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BD37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FFAD86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JARID2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54D729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jumonji, AT rich interactive domain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732C0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87ECF7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AB01B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66D5FE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MBTD1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D0446E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mbt domain containing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821EC9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FDA360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EA34A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AF24FB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MEN1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CE82A8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multiple endocrine neoplasia I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1B3F56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FC9B7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77A9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405E63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MTA1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15DA8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metastasis associated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10856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716C92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E41ED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A80AB7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MTA2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53F1AB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metastasis associated 1 family, member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0F0F5E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9EF76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2FD16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5806BF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MTA3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ABA30D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metastasis associated 1 family, member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3F00FE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48C3DF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6B04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62600C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AF9338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polyhomeotic homolog 1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53A9C5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641A6DB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3346A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12AB83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PHC2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EEA8C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polyhomeotic homolog 2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719CEA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23A659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EF8EB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542299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PHC3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6435BE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polyhomeotic homolog 3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1298E0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AA4006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58B4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714D13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POLE3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4AABB9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polymerase (DNA directed), epsilon 3, accessory subunit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4EC5C7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53131F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001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B2CD6E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RBBP4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23E4AC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retinoblastoma binding protein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AC727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CECB50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57160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6F47B4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RBBP5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C296AB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retinoblastoma binding protein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BEFE33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7A0D74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E9DE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9F98DF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RBBP7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5C726D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retinoblastoma binding protein 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42B2E6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46F388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F83C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120347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RSF1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B8A007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remodeling and spacing factor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840AE6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1CE856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D852B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AEAB8E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SIN3A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9C4887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SIN3 transcription regulator family member 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3B495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401ED1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E183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88D546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SIN3B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0EC1B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SIN3 transcription regulator family member 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CF2A71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02DAF6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22E0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DDBA63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SUZ12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E85761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SUZ12 polycomb repressive complex 2 subunit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110E4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HM_r</w:t>
            </w:r>
          </w:p>
        </w:tc>
      </w:tr>
      <w:tr w:rsidR="00686BCD" w:rsidRPr="00B941F5" w14:paraId="3C5DDF8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AFC9A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9D707F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TDG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9589C5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thymine-DNA glycosylase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7719B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5E5DCE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564DB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1F0140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WDR5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23C894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WD repeat domain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76B995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6629CC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80B9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2C0935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YY1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0E240E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YY1 transcription factor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2DFFFB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B941F5" w:rsidRPr="00B941F5" w14:paraId="7122B7C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252AB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2CE4F06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ERGs linked by functional interaction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65E72FD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DCC668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F1060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8808E4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ASXL1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6DE6CC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additional sex combs like transcriptional regulator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DFF7F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E3ACC2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77A3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967F94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ASXL2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4D2F13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additional sex combs like transcriptional regulator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B7C64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AB1C91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B694E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77B96F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ASXL3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B5A95C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additional sex combs like transcriptional regulator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D3022B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BE6218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D1B3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789604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ATAT1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C3E403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alpha tubulin acetyltransferase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B32EE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7CBF19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A14B6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4D7797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ATF7IP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95B1D5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activating transcription factor 7 interacting protein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781C0B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42B63C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0337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0C2BDD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DMAP1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9F891E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DNA methyltransferase 1 associated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003283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8CDE2F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EDAC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C3BBAE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EPC1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A7E8CC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enhancer of polycomb homolog 1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3ECA6F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06242D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8EF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946BC7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EPC2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9B890F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enhancer of polycomb homolog 2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89E6A5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CB243C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AA93D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EF643E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HDGFL3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897978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HDGF Like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A9D397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55D7D3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DEEF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CA8223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HIRA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935186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histone cell cycle regulator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4F7114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865785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98C2C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57611E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KIAA2026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D9AC10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KIAA2026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4EC4D7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9542CF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C7A4C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10894E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L3MBTL2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145F18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l(3)mbt-like 2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34FD96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5E213A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4D024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E5E1B4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L3MBTL3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B48CAB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l(3)mbt-like 3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29554C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30D0367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90B3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4D122F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L3MBTL4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638191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l(3)mbt-like 4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127E87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FECFCE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4863C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528AF9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MECOM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4E44B8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MDS1 and EVI1 complex locus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53366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4D0F4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AFD2B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13355F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L3MBTL2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975303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nucleosome assembly protein 1-like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FC72E6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910737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EC33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2A330C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NAP1L2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99407E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nucleosome assembly protein 1-like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F011F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562B73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2B465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2377AB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NAP1L3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56A73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nucleosome assembly protein 1-like 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FCC8DA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D1B251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B0B9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397DD6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NCOR1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415411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nuclear receptor corepressor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E6FABB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F86FF1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B5B4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29A27F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NCOR2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EFBC86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nuclear receptor corepressor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C45096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20E2A8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548F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4FCC7F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ORC1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090AE1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origin recognition complex, subunit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973945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7B048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82C9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87FA7A5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44F4ED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Paf1, RNA polymerase II associated factor, homolog (S. cerevisiae)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18F74A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A8B70B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68C0F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EBFF0D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PARP1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4864C0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 (ADP-ribose) polymerase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F1F9B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26B56A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05BD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B806A3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PARP2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877F71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 (ADP-ribose) polymerase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D4F9DF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A7392E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7592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853C78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PAXIP1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11AF6F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PAX interacting (with transcription-activation domain)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2802E0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3228DE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D743C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3508C1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RIOX1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41B949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Ribosomal Oxygenase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1213CB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160E2A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AB69F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E0DA01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RIOX2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BC29CD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Ribosomal Oxygenase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408D1A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BED6D4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E4878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62FEB82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SCMH1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76AAD2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sex comb on midleg homolog 1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2824DB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1C3C41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86355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DB9A17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SCML4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575833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sex comb on midleg-like 4 (Drosophila)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838AFF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F08C94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4772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600ED9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SFMBT2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CA7E7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Scm-like with four mbt domains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06A749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54E9B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1EC0F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9DDE6E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SRCAP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0F0DD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Snf2-related CREBBP activator protein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364C13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682333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97EF8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6CD994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SSRP1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87F688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structure specific recognition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AD9F46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61B979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F495D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125E59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SUPT16H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5E50B5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suppressor of Ty 16 homolog (S. cerevisiae)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EF1321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05A80E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4343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FA49F3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ZGPAT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97DBEE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zinc finger, CCCH-type with G patch domain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811724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A19188F" w14:textId="77777777" w:rsidTr="00686BCD">
        <w:trPr>
          <w:trHeight w:val="225"/>
        </w:trPr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4D79B"/>
            <w:noWrap/>
            <w:textDirection w:val="btLr"/>
            <w:vAlign w:val="center"/>
            <w:hideMark/>
          </w:tcPr>
          <w:p w14:paraId="0B113AED" w14:textId="72C2AB82" w:rsidR="00B941F5" w:rsidRPr="00B941F5" w:rsidRDefault="00B941F5" w:rsidP="00B941F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Miscellan</w:t>
            </w:r>
            <w:r w:rsidRPr="00686BCD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e</w:t>
            </w: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ous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2F0E515E" w14:textId="6E20CDB0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Miscell</w:t>
            </w:r>
            <w:r w:rsidRPr="00686BC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</w:t>
            </w: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n</w:t>
            </w:r>
            <w:r w:rsidRPr="00686BC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</w:t>
            </w: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ous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535450A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64A5DCE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AF36CD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0031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bookmarkStart w:id="0" w:name="_GoBack" w:colFirst="1" w:colLast="1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A13345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AFF1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DCCB7A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AF4/FMR2 family, member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1AED37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6242698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A39AF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A7D09A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AFF4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9E7A17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AF4/FMR2 family, member 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62AE1C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EAA2C9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981D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027E3A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ATM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555A53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ATM serine/threonine kinase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1AFC1C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43B8A9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7C636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BFE8E7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ATR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FACEEB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ATR serine/threonine kinase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84E706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AD04C9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41AFC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2006F9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AURKB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5C573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aurora kinase 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E3736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45DE92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17A3A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9ED691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BOP1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3E4D4F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block of proliferation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CCB0A7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671867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C72AA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0BD2C0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CSTL1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44FDC9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cystatin-like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6CD8B9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AE2EC0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41205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9823C3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CTCF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44BD91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CCCTC-binding factor (zinc finger protein)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CD38D5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E33ACA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846CE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953B16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ERCC5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AC9156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excision repair cross-complementation group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F4612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E9ACB3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72480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E41D61D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FBXO17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EBFD86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F-box protein 17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0DD8DE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74A1DA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73AC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7B0F6F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FBXO44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B005BD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F-box protein 44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7CF505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DFB31D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5F854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888BBD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FBXW9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09A6E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F-box and WD repeat domain containing 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FA0918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BAFD8C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5055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39A9F7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FKBP1A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DE46F4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FK506 binding protein 1A, 12kDa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F8E932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812E93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1CC23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E542D3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FKBP2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E57AAB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FK506 binding protein 2, 13kDa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43DF5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18410E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AAC9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B0BF81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FKBP5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53A79E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FK506 binding protein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F62848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97E289A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A50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F2D070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FMR1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D73029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fragile X mental retardation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0362D8B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EDCC97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E8869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E7F54B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FXR2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5E2143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fragile X mental retardation, autosomal homolog 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D2DBDF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D24301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29272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CEFBA0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GADD45A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F97EC7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growth arrest and DNA-damage-inducible, alpha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258363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EEE129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5681B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1BC36D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GADD45B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C91C6E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growth arrest and DNA-damage-inducible, beta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F886741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63E7B26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4AF20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C330C7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GTF2B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D71437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general transcription factor IIB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D35DBD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0AAE8E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0750A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1AEB797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GTF2F1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6C6054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general transcription factor IIF, polypeptide 1, 74kDa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5C5646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D5F7A53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B5425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FBE5FA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HIF1AN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567E93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hypoxia inducible factor 1, alpha subunit inhibitor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E6B170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4C215A1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E4BB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C0C99BA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HSPBAP1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A722C9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HSPB (heat shock 27kDa) associated protein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9267E2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54655ED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4803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1772601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IWS1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2F9C96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IWS1 homolog (S. cerevisiae)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3B07AD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09525B9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F4957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5166F2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PCMT1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8B45B6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protein-L-isoaspartate (D-aspartate) O-methyltransferase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A24607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B7B2A4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D4ED0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79699BC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POLR2B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79499D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polymerase (RNA) II (DNA directed) polypeptide B, 140kDa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ADF819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DDC7B7D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227B6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68A27E4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PPARGC1A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D29273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peroxisome proliferator-activated receptor gamma, coactivator 1 alpha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ED1B36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DE7D75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7A5B0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702F5A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PRKAA1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79801C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kinase, AMP-activated, alpha 1 catalytic subunit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D88386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4775E3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3C6F2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382245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PRKAA2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2B99F6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kinase, AMP-activated, alpha 2 catalytic subunit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626402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41C1155B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7876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8C35A0E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PRKCD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962B5C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protein kinase C, delta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AE4ACA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1433D38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5D19D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9B5993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RPA3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6C37E5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replication protein A3, 14kDa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4D39625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B5B5C50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76D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6534B5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RPH3A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47F216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rabphilin 3A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C3228F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2949D814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F119D7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E793076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RPS6KA5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A44F32A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ribosomal protein S6 kinase, 90kDa, polypeptide 5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23152F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3F5072F2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35022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155EC29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RTF1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851C97F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Rtf1, Paf1/RNA polymerase II complex component, homolog (S. cerevisiae)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4ABD67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6E57748C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56793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C7521DF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SATB1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4A1619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SATB homeobox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E2AE31C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05D4521F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1F14B9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F6ACC68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TCEA1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F308B64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transcription elongation factor A (SII), 1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46084D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1B8EE95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5F1CF8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4E7284B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TCF20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30182B0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transcription factor 20 (AR1)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5BFF71AD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tr w:rsidR="00686BCD" w:rsidRPr="00B941F5" w14:paraId="7D41528E" w14:textId="77777777" w:rsidTr="00686BCD">
        <w:trPr>
          <w:trHeight w:val="225"/>
        </w:trPr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A5CA2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194A30E3" w14:textId="77777777" w:rsidR="00B941F5" w:rsidRPr="002B78BD" w:rsidRDefault="00B941F5" w:rsidP="00B941F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</w:pPr>
            <w:r w:rsidRPr="002B78BD"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en-US"/>
              </w:rPr>
              <w:t>WDR82</w:t>
            </w:r>
          </w:p>
        </w:tc>
        <w:tc>
          <w:tcPr>
            <w:tcW w:w="7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4E4236B3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WD repeat domain 82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5D3960BE" w14:textId="77777777" w:rsidR="00B941F5" w:rsidRPr="00B941F5" w:rsidRDefault="00B941F5" w:rsidP="00B941F5">
            <w:pPr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</w:pPr>
            <w:r w:rsidRPr="00B941F5">
              <w:rPr>
                <w:rFonts w:ascii="Calibri" w:eastAsia="Times New Roman" w:hAnsi="Calibri" w:cs="Times New Roman"/>
                <w:color w:val="000000"/>
                <w:sz w:val="18"/>
                <w:lang w:val="en-US"/>
              </w:rPr>
              <w:t> </w:t>
            </w:r>
          </w:p>
        </w:tc>
      </w:tr>
      <w:bookmarkEnd w:id="0"/>
    </w:tbl>
    <w:p w14:paraId="4390C3FC" w14:textId="77777777" w:rsidR="00B941F5" w:rsidRPr="00D12A90" w:rsidRDefault="00B941F5" w:rsidP="001A1709">
      <w:pPr>
        <w:rPr>
          <w:sz w:val="22"/>
          <w:lang w:val="en-US"/>
        </w:rPr>
      </w:pPr>
    </w:p>
    <w:sectPr w:rsidR="00B941F5" w:rsidRPr="00D12A90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8B3"/>
    <w:rsid w:val="000354A9"/>
    <w:rsid w:val="000D3F3D"/>
    <w:rsid w:val="001423EE"/>
    <w:rsid w:val="00163B1D"/>
    <w:rsid w:val="001A1709"/>
    <w:rsid w:val="001E54AE"/>
    <w:rsid w:val="00202184"/>
    <w:rsid w:val="002B78BD"/>
    <w:rsid w:val="002F6295"/>
    <w:rsid w:val="0032636E"/>
    <w:rsid w:val="00334959"/>
    <w:rsid w:val="003921B6"/>
    <w:rsid w:val="00486B32"/>
    <w:rsid w:val="004D730E"/>
    <w:rsid w:val="004E3B91"/>
    <w:rsid w:val="004E65BC"/>
    <w:rsid w:val="00524FB2"/>
    <w:rsid w:val="00561A03"/>
    <w:rsid w:val="00564353"/>
    <w:rsid w:val="005803E1"/>
    <w:rsid w:val="005C437A"/>
    <w:rsid w:val="005E68DE"/>
    <w:rsid w:val="00613CFD"/>
    <w:rsid w:val="00647B8C"/>
    <w:rsid w:val="00686BCD"/>
    <w:rsid w:val="00887789"/>
    <w:rsid w:val="00935AED"/>
    <w:rsid w:val="00A444B0"/>
    <w:rsid w:val="00A93DA1"/>
    <w:rsid w:val="00B6462A"/>
    <w:rsid w:val="00B941F5"/>
    <w:rsid w:val="00BA3C85"/>
    <w:rsid w:val="00BE092C"/>
    <w:rsid w:val="00C0783E"/>
    <w:rsid w:val="00C6133B"/>
    <w:rsid w:val="00C96925"/>
    <w:rsid w:val="00CE78B3"/>
    <w:rsid w:val="00D12A90"/>
    <w:rsid w:val="00E244CC"/>
    <w:rsid w:val="00E45172"/>
    <w:rsid w:val="00EB729E"/>
    <w:rsid w:val="00EE3DDD"/>
    <w:rsid w:val="00F51827"/>
    <w:rsid w:val="00F67A6B"/>
    <w:rsid w:val="00FC0C09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259D69"/>
  <w15:docId w15:val="{BE9CF97F-64E8-4BA8-B390-87C6E89B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B6462A"/>
  </w:style>
  <w:style w:type="character" w:styleId="Hyperlink">
    <w:name w:val="Hyperlink"/>
    <w:basedOn w:val="DefaultParagraphFont"/>
    <w:uiPriority w:val="99"/>
    <w:semiHidden/>
    <w:unhideWhenUsed/>
    <w:rsid w:val="00B646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62A"/>
    <w:rPr>
      <w:color w:val="800080"/>
      <w:u w:val="single"/>
    </w:rPr>
  </w:style>
  <w:style w:type="paragraph" w:customStyle="1" w:styleId="xl63">
    <w:name w:val="xl63"/>
    <w:basedOn w:val="Normal"/>
    <w:rsid w:val="00B6462A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64">
    <w:name w:val="xl64"/>
    <w:basedOn w:val="Normal"/>
    <w:rsid w:val="00B646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65">
    <w:name w:val="xl65"/>
    <w:basedOn w:val="Normal"/>
    <w:rsid w:val="00B6462A"/>
    <w:pPr>
      <w:shd w:val="clear" w:color="000000" w:fill="EBF1DE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66">
    <w:name w:val="xl66"/>
    <w:basedOn w:val="Normal"/>
    <w:rsid w:val="00B6462A"/>
    <w:pPr>
      <w:shd w:val="clear" w:color="000000" w:fill="EBF1DE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67">
    <w:name w:val="xl67"/>
    <w:basedOn w:val="Normal"/>
    <w:rsid w:val="00B6462A"/>
    <w:pPr>
      <w:pBdr>
        <w:top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B6462A"/>
    <w:pPr>
      <w:pBdr>
        <w:top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B6462A"/>
    <w:pPr>
      <w:shd w:val="clear" w:color="000000" w:fill="EBF1DE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B6462A"/>
    <w:pPr>
      <w:pBdr>
        <w:bottom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rsid w:val="00B6462A"/>
    <w:pPr>
      <w:pBdr>
        <w:bottom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3">
    <w:name w:val="xl73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6">
    <w:name w:val="xl76"/>
    <w:basedOn w:val="Normal"/>
    <w:rsid w:val="00B6462A"/>
    <w:pPr>
      <w:shd w:val="clear" w:color="000000" w:fill="FDE9D9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B6462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B6462A"/>
    <w:pPr>
      <w:shd w:val="clear" w:color="000000" w:fill="FDE9D9"/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79">
    <w:name w:val="xl79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F9FFCF"/>
      <w:spacing w:before="100" w:beforeAutospacing="1" w:after="100" w:afterAutospacing="1"/>
      <w:jc w:val="righ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F9FFC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1">
    <w:name w:val="xl81"/>
    <w:basedOn w:val="Normal"/>
    <w:rsid w:val="00B6462A"/>
    <w:pPr>
      <w:shd w:val="clear" w:color="000000" w:fill="F9FFC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2">
    <w:name w:val="xl82"/>
    <w:basedOn w:val="Normal"/>
    <w:rsid w:val="00B6462A"/>
    <w:pPr>
      <w:pBdr>
        <w:bottom w:val="single" w:sz="4" w:space="0" w:color="auto"/>
      </w:pBdr>
      <w:shd w:val="clear" w:color="000000" w:fill="F9FFCF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4">
    <w:name w:val="xl84"/>
    <w:basedOn w:val="Normal"/>
    <w:rsid w:val="00B6462A"/>
    <w:pPr>
      <w:shd w:val="clear" w:color="000000" w:fill="DCE6F1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5">
    <w:name w:val="xl85"/>
    <w:basedOn w:val="Normal"/>
    <w:rsid w:val="00B6462A"/>
    <w:pPr>
      <w:pBdr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6">
    <w:name w:val="xl86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7">
    <w:name w:val="xl87"/>
    <w:basedOn w:val="Normal"/>
    <w:rsid w:val="00B6462A"/>
    <w:pPr>
      <w:shd w:val="clear" w:color="000000" w:fill="E4DFEC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8">
    <w:name w:val="xl88"/>
    <w:basedOn w:val="Normal"/>
    <w:rsid w:val="00B6462A"/>
    <w:pPr>
      <w:pBdr>
        <w:bottom w:val="single" w:sz="4" w:space="0" w:color="auto"/>
      </w:pBdr>
      <w:shd w:val="clear" w:color="000000" w:fill="E4DFEC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89">
    <w:name w:val="xl89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0">
    <w:name w:val="xl90"/>
    <w:basedOn w:val="Normal"/>
    <w:rsid w:val="00B6462A"/>
    <w:pPr>
      <w:shd w:val="clear" w:color="000000" w:fill="DAEEF3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1">
    <w:name w:val="xl91"/>
    <w:basedOn w:val="Normal"/>
    <w:rsid w:val="00B6462A"/>
    <w:pPr>
      <w:pBdr>
        <w:bottom w:val="single" w:sz="4" w:space="0" w:color="auto"/>
      </w:pBdr>
      <w:shd w:val="clear" w:color="000000" w:fill="DAEEF3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2">
    <w:name w:val="xl92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3">
    <w:name w:val="xl93"/>
    <w:basedOn w:val="Normal"/>
    <w:rsid w:val="00B6462A"/>
    <w:pPr>
      <w:shd w:val="clear" w:color="000000" w:fill="D8E4BC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4">
    <w:name w:val="xl94"/>
    <w:basedOn w:val="Normal"/>
    <w:rsid w:val="00B6462A"/>
    <w:pPr>
      <w:pBdr>
        <w:bottom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5">
    <w:name w:val="xl95"/>
    <w:basedOn w:val="Normal"/>
    <w:rsid w:val="00B6462A"/>
    <w:pPr>
      <w:pBdr>
        <w:bottom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6">
    <w:name w:val="xl96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7">
    <w:name w:val="xl97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8">
    <w:name w:val="xl98"/>
    <w:basedOn w:val="Normal"/>
    <w:rsid w:val="00B6462A"/>
    <w:pPr>
      <w:shd w:val="clear" w:color="000000" w:fill="B8CCE4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99">
    <w:name w:val="xl99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0">
    <w:name w:val="xl100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1">
    <w:name w:val="xl101"/>
    <w:basedOn w:val="Normal"/>
    <w:rsid w:val="00B6462A"/>
    <w:pPr>
      <w:shd w:val="clear" w:color="000000" w:fill="DDD9C4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Normal"/>
    <w:rsid w:val="00B6462A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3">
    <w:name w:val="xl103"/>
    <w:basedOn w:val="Normal"/>
    <w:rsid w:val="00B6462A"/>
    <w:pPr>
      <w:shd w:val="clear" w:color="000000" w:fill="C4D79B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4">
    <w:name w:val="xl104"/>
    <w:basedOn w:val="Normal"/>
    <w:rsid w:val="00B6462A"/>
    <w:pPr>
      <w:pBdr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5">
    <w:name w:val="xl105"/>
    <w:basedOn w:val="Normal"/>
    <w:rsid w:val="00B6462A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6">
    <w:name w:val="xl106"/>
    <w:basedOn w:val="Normal"/>
    <w:rsid w:val="00B6462A"/>
    <w:pP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7">
    <w:name w:val="xl107"/>
    <w:basedOn w:val="Normal"/>
    <w:rsid w:val="00B6462A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8">
    <w:name w:val="xl108"/>
    <w:basedOn w:val="Normal"/>
    <w:rsid w:val="00B6462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09">
    <w:name w:val="xl109"/>
    <w:basedOn w:val="Normal"/>
    <w:rsid w:val="00B6462A"/>
    <w:pPr>
      <w:shd w:val="clear" w:color="000000" w:fill="FDE9D9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0">
    <w:name w:val="xl110"/>
    <w:basedOn w:val="Normal"/>
    <w:rsid w:val="00B6462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1">
    <w:name w:val="xl111"/>
    <w:basedOn w:val="Normal"/>
    <w:rsid w:val="00B6462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2">
    <w:name w:val="xl112"/>
    <w:basedOn w:val="Normal"/>
    <w:rsid w:val="00B646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3">
    <w:name w:val="xl113"/>
    <w:basedOn w:val="Normal"/>
    <w:rsid w:val="00B6462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4">
    <w:name w:val="xl114"/>
    <w:basedOn w:val="Normal"/>
    <w:rsid w:val="00B646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5">
    <w:name w:val="xl115"/>
    <w:basedOn w:val="Normal"/>
    <w:rsid w:val="00B646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9FFC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6">
    <w:name w:val="xl116"/>
    <w:basedOn w:val="Normal"/>
    <w:rsid w:val="00B6462A"/>
    <w:pPr>
      <w:pBdr>
        <w:left w:val="single" w:sz="4" w:space="0" w:color="auto"/>
        <w:right w:val="single" w:sz="4" w:space="0" w:color="auto"/>
      </w:pBdr>
      <w:shd w:val="clear" w:color="000000" w:fill="F9FFC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7">
    <w:name w:val="xl117"/>
    <w:basedOn w:val="Normal"/>
    <w:rsid w:val="00B646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FC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8">
    <w:name w:val="xl118"/>
    <w:basedOn w:val="Normal"/>
    <w:rsid w:val="00B6462A"/>
    <w:pPr>
      <w:pBdr>
        <w:top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19">
    <w:name w:val="xl119"/>
    <w:basedOn w:val="Normal"/>
    <w:rsid w:val="00B6462A"/>
    <w:pP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20">
    <w:name w:val="xl120"/>
    <w:basedOn w:val="Normal"/>
    <w:rsid w:val="00B6462A"/>
    <w:pPr>
      <w:pBdr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21">
    <w:name w:val="xl121"/>
    <w:basedOn w:val="Normal"/>
    <w:rsid w:val="00B6462A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22">
    <w:name w:val="xl122"/>
    <w:basedOn w:val="Normal"/>
    <w:rsid w:val="00B6462A"/>
    <w:pPr>
      <w:shd w:val="clear" w:color="000000" w:fill="C4D79B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xl123">
    <w:name w:val="xl123"/>
    <w:basedOn w:val="Normal"/>
    <w:rsid w:val="00B6462A"/>
    <w:pPr>
      <w:pBdr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0D3F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B941F5"/>
    <w:pP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Normal"/>
    <w:rsid w:val="00B941F5"/>
    <w:pPr>
      <w:shd w:val="clear" w:color="000000" w:fill="F9FFC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F9FFC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al"/>
    <w:rsid w:val="00B941F5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0">
    <w:name w:val="xl130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1">
    <w:name w:val="xl131"/>
    <w:basedOn w:val="Normal"/>
    <w:rsid w:val="00B941F5"/>
    <w:pPr>
      <w:shd w:val="clear" w:color="000000" w:fill="E4DFEC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2">
    <w:name w:val="xl132"/>
    <w:basedOn w:val="Normal"/>
    <w:rsid w:val="00B941F5"/>
    <w:pPr>
      <w:shd w:val="clear" w:color="000000" w:fill="DAEEF3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3">
    <w:name w:val="xl133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4">
    <w:name w:val="xl134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5">
    <w:name w:val="xl135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6">
    <w:name w:val="xl136"/>
    <w:basedOn w:val="Normal"/>
    <w:rsid w:val="00B941F5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7">
    <w:name w:val="xl137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8">
    <w:name w:val="xl138"/>
    <w:basedOn w:val="Normal"/>
    <w:rsid w:val="00B941F5"/>
    <w:pPr>
      <w:shd w:val="clear" w:color="000000" w:fill="DDD9C4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39">
    <w:name w:val="xl139"/>
    <w:basedOn w:val="Normal"/>
    <w:rsid w:val="00B941F5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40">
    <w:name w:val="xl140"/>
    <w:basedOn w:val="Normal"/>
    <w:rsid w:val="00B941F5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41">
    <w:name w:val="xl141"/>
    <w:basedOn w:val="Normal"/>
    <w:rsid w:val="00B941F5"/>
    <w:pPr>
      <w:pBdr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A577F2-2929-0F41-8F14-B8B161E0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Zdenko/Herceg</dc:creator>
  <cp:keywords/>
  <cp:lastModifiedBy>Zdenko Herceg</cp:lastModifiedBy>
  <cp:revision>17</cp:revision>
  <cp:lastPrinted>2019-01-11T08:15:00Z</cp:lastPrinted>
  <dcterms:created xsi:type="dcterms:W3CDTF">2019-06-12T19:37:00Z</dcterms:created>
  <dcterms:modified xsi:type="dcterms:W3CDTF">2020-08-05T10:05:00Z</dcterms:modified>
</cp:coreProperties>
</file>