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B4E6A" w14:textId="317668BD" w:rsidR="00F5141B" w:rsidRDefault="00F5141B">
      <w:r>
        <w:t xml:space="preserve">Supplemental Table </w:t>
      </w:r>
      <w:r w:rsidR="007128F4">
        <w:t>S</w:t>
      </w:r>
      <w:r>
        <w:t>3: shRNAs</w:t>
      </w:r>
    </w:p>
    <w:tbl>
      <w:tblPr>
        <w:tblW w:w="1234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260"/>
        <w:gridCol w:w="10080"/>
      </w:tblGrid>
      <w:tr w:rsidR="00F5141B" w:rsidRPr="00F5141B" w14:paraId="132B1CF6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27C1187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6CB9136D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Hairpin sequences</w:t>
            </w:r>
          </w:p>
        </w:tc>
      </w:tr>
      <w:tr w:rsidR="00F5141B" w:rsidRPr="00F5141B" w14:paraId="6982D3C0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802C42F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TRIM28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1D2D2F78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5'-gatccGCCTGGCTCTGTTCTCTGTCCTTTCAAGAGAAGGACAGAGAACAGAGCCAGGTTTTTTACGCGTg-----3'</w:t>
            </w:r>
          </w:p>
        </w:tc>
      </w:tr>
      <w:tr w:rsidR="00F5141B" w:rsidRPr="00F5141B" w14:paraId="648905CD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5B025FB0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51DD535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5'-aattcACGCGTAAAAAA</w:t>
            </w:r>
            <w:r w:rsidRPr="00F5141B">
              <w:rPr>
                <w:rFonts w:ascii="Calibri" w:hAnsi="Calibri" w:cs="Calibri"/>
                <w:color w:val="000000"/>
                <w:sz w:val="16"/>
                <w:szCs w:val="16"/>
                <w:u w:val="single"/>
              </w:rPr>
              <w:t>CCTGGCTCTGTTCTCTGTCCT</w:t>
            </w: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TCTCTTGAAAGGACAGAGAACAGAGCCAGGCg-----3'</w:t>
            </w:r>
          </w:p>
        </w:tc>
      </w:tr>
      <w:tr w:rsidR="00F5141B" w:rsidRPr="00F5141B" w14:paraId="59C1C09B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7B08879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FAM208A 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(TASOR)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A708597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5'_gatccGAGGAAGCTTGAGGATCTATTCAAGAGATAGATCCTCAAGCTTCCTCTTTTTTg_3’</w:t>
            </w:r>
          </w:p>
        </w:tc>
      </w:tr>
      <w:tr w:rsidR="00F5141B" w:rsidRPr="00F5141B" w14:paraId="51B0E824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906D079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1578ADD1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5'_aattcAAAAAAGAGGAAGCTTGAGGATCTATCTCTTGAATAGATCCTCAAGCTTCCTCg_3</w:t>
            </w:r>
          </w:p>
        </w:tc>
      </w:tr>
      <w:tr w:rsidR="00F5141B" w:rsidRPr="00F5141B" w14:paraId="6C07C5F8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AC69648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MPHOSPH8 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(MPP8)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7F7FFC87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5'_gatccAAGAAGACCCCGAGAAAGGTTCAAGAGACCTTTCTCGGGGTCTTCTTTTTTTTg_3’</w:t>
            </w:r>
          </w:p>
        </w:tc>
      </w:tr>
      <w:tr w:rsidR="00F5141B" w:rsidRPr="00F5141B" w14:paraId="5768B809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142AFE9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76633803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5'_aattcAAAAAAAAGAAGACCCCGAGAAAGGTCTCTTGAACCTTTCTCGGGGTCTTCTTGGATCg_3’</w:t>
            </w:r>
          </w:p>
        </w:tc>
      </w:tr>
      <w:tr w:rsidR="00F5141B" w:rsidRPr="00F5141B" w14:paraId="039BFB1F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67691AB1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PPHLN1 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(PERIPHILIN)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631E7F2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5’_gatccAGCTAACCACTCGCTCTAATTCAAGAGATTAGAGCGAGTGGTTAGCTTTTTTTg_3’</w:t>
            </w:r>
          </w:p>
        </w:tc>
      </w:tr>
      <w:tr w:rsidR="00F5141B" w:rsidRPr="00F5141B" w14:paraId="39E22A78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11FD7D53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4BDA14F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5’_aattcAAAAAAAGCTAACCACTCGCTCTAATCTCTTGAATTAGAGCGAGTGGTTAGCTGGATCg_3’</w:t>
            </w:r>
          </w:p>
        </w:tc>
      </w:tr>
      <w:tr w:rsidR="00F5141B" w:rsidRPr="00F5141B" w14:paraId="24B116FC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483FE1C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SETDB1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6B83AB5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5'-gatccGAGGAACTGGGTATCTCTATTCAAGAGATAGAGATACCCAGTTCCTCTTTTTTACGCGTg-----3'</w:t>
            </w:r>
          </w:p>
        </w:tc>
      </w:tr>
      <w:tr w:rsidR="00F5141B" w:rsidRPr="00F5141B" w14:paraId="0248D465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8CB843C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729CBE98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5'-aattcACGCGTAAAAAAGAGGAACTGGGTATCTCTATCTCTTGAATAGAGATACCCAGTTCCTCg-----3'</w:t>
            </w:r>
          </w:p>
        </w:tc>
      </w:tr>
      <w:tr w:rsidR="00F5141B" w:rsidRPr="00F5141B" w14:paraId="54D2D892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F08CDE1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ATRX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FCF0A81" w14:textId="463CCE37" w:rsidR="00F5141B" w:rsidRPr="00F5141B" w:rsidRDefault="00407C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5'-gatcc</w:t>
            </w:r>
            <w:r w:rsidR="00F5141B"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TACGCAACCTTGGTCGAAATTCAAGAGATTTCGACCAAGGTTGCGTATTTTTTACGCGTg-----3'</w:t>
            </w:r>
          </w:p>
        </w:tc>
      </w:tr>
      <w:tr w:rsidR="00F5141B" w:rsidRPr="00F5141B" w14:paraId="0000D469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7CB2D7C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89CBCBA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5'-aattcACGCGTAAAAAATACGCAACCTTGGTCGAAATCTCTTGAATTTCGACCAAGGTTGCGTACg-----3'</w:t>
            </w:r>
          </w:p>
        </w:tc>
      </w:tr>
      <w:tr w:rsidR="00F5141B" w:rsidRPr="00F5141B" w14:paraId="170287D5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AE17365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DAXX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7614CCD2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5'-gatccATGCGAGGTTCTGAGAATTTTCAAGAGAAATTCTCAGAACCTCGCATTTTTTTACGCGTg-----3'</w:t>
            </w:r>
          </w:p>
        </w:tc>
      </w:tr>
      <w:tr w:rsidR="00F5141B" w:rsidRPr="00F5141B" w14:paraId="48427393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5721AD73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2080206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5'-aattcACGCGTAAAAAAATGCGAGGTTCTGAGAATTTCTCTTGAAAATTCTCAGAACCTCGCATg-----3'</w:t>
            </w:r>
          </w:p>
        </w:tc>
      </w:tr>
      <w:tr w:rsidR="00F5141B" w:rsidRPr="00F5141B" w14:paraId="61499442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858AE9C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H3F3A (H3.3)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3D2F7934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5'-gatccGCGAGAAATTGCTCAGGACTTTCAAGAGAAGTCCTGAGCAATTTCTCGTTTTTTACGCGTg-----3'</w:t>
            </w:r>
          </w:p>
        </w:tc>
      </w:tr>
      <w:tr w:rsidR="00F5141B" w:rsidRPr="00F5141B" w14:paraId="45157573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5EC9960B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768E1DAD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5'-aattcACGCGTAAAAAACGAGAAATTGCTCAGGACTTCTCTTGAAAGTCCTGAGCAATTTCTCGCg-----3'</w:t>
            </w:r>
          </w:p>
        </w:tc>
      </w:tr>
      <w:tr w:rsidR="00F5141B" w:rsidRPr="00F5141B" w14:paraId="306D9A20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6347A381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E5866D3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5141B" w:rsidRPr="00F5141B" w14:paraId="7B576142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77BE7F8F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Mouse *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62308B28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5141B" w:rsidRPr="00F5141B" w14:paraId="25D042F7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623B181C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Trim28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1018E32F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TRCN0000071363</w:t>
            </w:r>
          </w:p>
        </w:tc>
      </w:tr>
      <w:tr w:rsidR="00F5141B" w:rsidRPr="00F5141B" w14:paraId="4AA783A6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41A5BCBF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Setdb1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E46BC03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TRCN0000092975</w:t>
            </w:r>
          </w:p>
        </w:tc>
      </w:tr>
      <w:tr w:rsidR="00F5141B" w:rsidRPr="00F5141B" w14:paraId="466E2EAA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177258DD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Atrx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18C7DCCC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TRCN0000081909</w:t>
            </w:r>
          </w:p>
        </w:tc>
      </w:tr>
      <w:tr w:rsidR="00F5141B" w:rsidRPr="00F5141B" w14:paraId="33132BA0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C00FE36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H3f3a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1D2517EA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TRCN0000012027</w:t>
            </w:r>
          </w:p>
        </w:tc>
      </w:tr>
      <w:tr w:rsidR="00F5141B" w:rsidRPr="00F5141B" w14:paraId="1FA479E0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17D54C6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H3f3b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029D385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TRCN0000092918</w:t>
            </w:r>
          </w:p>
        </w:tc>
      </w:tr>
      <w:tr w:rsidR="00F5141B" w:rsidRPr="00F5141B" w14:paraId="28E8BDA6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3E43C2D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H3f3b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65E54DDB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TRCN0000092919</w:t>
            </w:r>
          </w:p>
        </w:tc>
      </w:tr>
      <w:tr w:rsidR="00F5141B" w:rsidRPr="00F5141B" w14:paraId="02AFB5EE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3C06326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H3f3b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6A8541E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TRCN0000092920</w:t>
            </w:r>
          </w:p>
        </w:tc>
      </w:tr>
      <w:tr w:rsidR="00F5141B" w:rsidRPr="00F5141B" w14:paraId="676D0142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29E31353" w14:textId="6E0FF2C6" w:rsidR="00F5141B" w:rsidRPr="00F5141B" w:rsidRDefault="00F5141B" w:rsidP="00EF3C7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Fam208a 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(</w:t>
            </w:r>
            <w:r w:rsidR="00EF3C71"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TASOR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76922E9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TRCN0000251275</w:t>
            </w:r>
          </w:p>
        </w:tc>
      </w:tr>
      <w:tr w:rsidR="00F5141B" w:rsidRPr="00F5141B" w14:paraId="051184F2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5BD63F28" w14:textId="09445667" w:rsidR="00F5141B" w:rsidRPr="00F5141B" w:rsidRDefault="00F5141B" w:rsidP="00EF3C7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Mphosph8 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(</w:t>
            </w:r>
            <w:r w:rsidR="00EF3C71"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MPP8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4541B6E0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TRCN0000085438</w:t>
            </w:r>
          </w:p>
        </w:tc>
      </w:tr>
      <w:tr w:rsidR="00F5141B" w:rsidRPr="00F5141B" w14:paraId="130F061F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C25FC07" w14:textId="0376DB70" w:rsidR="00F5141B" w:rsidRPr="00F5141B" w:rsidRDefault="00F5141B" w:rsidP="00EF3C7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Mphosph8 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(</w:t>
            </w:r>
            <w:r w:rsidR="00EF3C71"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MPP8</w:t>
            </w:r>
            <w:r w:rsidRPr="00EF3C71">
              <w:rPr>
                <w:rFonts w:ascii="Calibri" w:hAnsi="Calibri" w:cs="Calibri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2842504B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TRCN0000085439</w:t>
            </w:r>
          </w:p>
        </w:tc>
      </w:tr>
      <w:tr w:rsidR="00F5141B" w:rsidRPr="00F5141B" w14:paraId="1FFA55D1" w14:textId="77777777" w:rsidTr="00F5141B">
        <w:trPr>
          <w:trHeight w:val="32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426A8191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0AF97B42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5141B" w:rsidRPr="00F5141B" w14:paraId="5A484D89" w14:textId="77777777" w:rsidTr="00F5141B">
        <w:trPr>
          <w:trHeight w:val="320"/>
        </w:trPr>
        <w:tc>
          <w:tcPr>
            <w:tcW w:w="1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AE74D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 shRNA vectors were commercial PLKO.1 vectors. </w:t>
            </w:r>
          </w:p>
        </w:tc>
      </w:tr>
      <w:tr w:rsidR="00F5141B" w:rsidRPr="00F5141B" w14:paraId="254CF60C" w14:textId="77777777" w:rsidTr="00F5141B">
        <w:trPr>
          <w:trHeight w:val="320"/>
        </w:trPr>
        <w:tc>
          <w:tcPr>
            <w:tcW w:w="1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3756F" w14:textId="77777777" w:rsidR="00F5141B" w:rsidRPr="00F5141B" w:rsidRDefault="00F5141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Hairpins for </w:t>
            </w:r>
            <w:r w:rsidRPr="009F3ACE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H3f3b</w:t>
            </w: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were tested as a pool and the best hairpin not determined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F5141B" w:rsidRPr="00F5141B" w14:paraId="3E64093D" w14:textId="77777777" w:rsidTr="00F5141B">
        <w:trPr>
          <w:trHeight w:val="320"/>
        </w:trPr>
        <w:tc>
          <w:tcPr>
            <w:tcW w:w="1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7F238" w14:textId="5B25C644" w:rsidR="00F5141B" w:rsidRPr="00F5141B" w:rsidRDefault="00F5141B" w:rsidP="00696E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For </w:t>
            </w:r>
            <w:r w:rsidR="00696E88">
              <w:rPr>
                <w:rFonts w:ascii="Calibri" w:hAnsi="Calibri" w:cs="Calibri"/>
                <w:color w:val="000000"/>
                <w:sz w:val="16"/>
                <w:szCs w:val="16"/>
              </w:rPr>
              <w:t>MPHOSPH8</w:t>
            </w:r>
            <w:bookmarkStart w:id="0" w:name="_GoBack"/>
            <w:bookmarkEnd w:id="0"/>
            <w:r w:rsidRPr="00F5141B">
              <w:rPr>
                <w:rFonts w:ascii="Calibri" w:hAnsi="Calibri" w:cs="Calibri"/>
                <w:color w:val="000000"/>
                <w:sz w:val="16"/>
                <w:szCs w:val="16"/>
              </w:rPr>
              <w:t>, both hairpins worked well.</w:t>
            </w:r>
          </w:p>
        </w:tc>
      </w:tr>
    </w:tbl>
    <w:p w14:paraId="1EC33A29" w14:textId="77777777" w:rsidR="002760E3" w:rsidRDefault="002760E3"/>
    <w:sectPr w:rsidR="002760E3" w:rsidSect="000A210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B8"/>
    <w:rsid w:val="00034080"/>
    <w:rsid w:val="000A2101"/>
    <w:rsid w:val="002760E3"/>
    <w:rsid w:val="002E350B"/>
    <w:rsid w:val="003214C5"/>
    <w:rsid w:val="003C18FD"/>
    <w:rsid w:val="00407CFF"/>
    <w:rsid w:val="00427320"/>
    <w:rsid w:val="004B3FD8"/>
    <w:rsid w:val="004B5C60"/>
    <w:rsid w:val="004C3A30"/>
    <w:rsid w:val="0054646D"/>
    <w:rsid w:val="005A5ED9"/>
    <w:rsid w:val="005E21B8"/>
    <w:rsid w:val="006672C4"/>
    <w:rsid w:val="00696E88"/>
    <w:rsid w:val="00697A0F"/>
    <w:rsid w:val="007128F4"/>
    <w:rsid w:val="007B41AF"/>
    <w:rsid w:val="007B4E2E"/>
    <w:rsid w:val="007D7781"/>
    <w:rsid w:val="00865A61"/>
    <w:rsid w:val="008A2B7F"/>
    <w:rsid w:val="0092239D"/>
    <w:rsid w:val="0095343A"/>
    <w:rsid w:val="009D3FFB"/>
    <w:rsid w:val="009F3ACE"/>
    <w:rsid w:val="009F6112"/>
    <w:rsid w:val="009F7C14"/>
    <w:rsid w:val="00A13D44"/>
    <w:rsid w:val="00BC5D7D"/>
    <w:rsid w:val="00CB6493"/>
    <w:rsid w:val="00D42F12"/>
    <w:rsid w:val="00D47AB8"/>
    <w:rsid w:val="00DC4ED8"/>
    <w:rsid w:val="00E0397C"/>
    <w:rsid w:val="00E1309B"/>
    <w:rsid w:val="00EA4330"/>
    <w:rsid w:val="00EB737D"/>
    <w:rsid w:val="00EF3C71"/>
    <w:rsid w:val="00F5141B"/>
    <w:rsid w:val="00F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31C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1519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2017-12-08T10:40:00Z</dcterms:created>
  <dcterms:modified xsi:type="dcterms:W3CDTF">2018-01-18T14:18:00Z</dcterms:modified>
</cp:coreProperties>
</file>